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2287E" w14:textId="77777777" w:rsidR="0009100A" w:rsidRDefault="0009100A" w:rsidP="0009100A">
      <w:pPr>
        <w:jc w:val="center"/>
      </w:pPr>
    </w:p>
    <w:p w14:paraId="04483E39" w14:textId="460E1721" w:rsidR="00737BD3" w:rsidRPr="00501429" w:rsidRDefault="00737BD3" w:rsidP="00737BD3">
      <w:pPr>
        <w:shd w:val="clear" w:color="auto" w:fill="FFFFFF"/>
        <w:tabs>
          <w:tab w:val="left" w:pos="2880"/>
        </w:tabs>
        <w:ind w:left="-284"/>
        <w:jc w:val="right"/>
        <w:rPr>
          <w:b/>
          <w:sz w:val="22"/>
          <w:szCs w:val="22"/>
        </w:rPr>
      </w:pPr>
      <w:r w:rsidRPr="00501429">
        <w:rPr>
          <w:b/>
          <w:sz w:val="24"/>
          <w:szCs w:val="24"/>
        </w:rPr>
        <w:t>Приложение №</w:t>
      </w:r>
      <w:r w:rsidR="00F74CB8">
        <w:rPr>
          <w:b/>
          <w:sz w:val="24"/>
          <w:szCs w:val="24"/>
        </w:rPr>
        <w:t xml:space="preserve">8 </w:t>
      </w:r>
      <w:proofErr w:type="gramStart"/>
      <w:r w:rsidR="00F74CB8">
        <w:rPr>
          <w:b/>
          <w:sz w:val="24"/>
          <w:szCs w:val="24"/>
        </w:rPr>
        <w:t>к дог</w:t>
      </w:r>
      <w:proofErr w:type="gramEnd"/>
      <w:r w:rsidR="00F74CB8">
        <w:rPr>
          <w:b/>
          <w:sz w:val="24"/>
          <w:szCs w:val="24"/>
        </w:rPr>
        <w:t>.</w:t>
      </w:r>
      <w:r w:rsidRPr="00501429">
        <w:rPr>
          <w:b/>
          <w:sz w:val="24"/>
          <w:szCs w:val="24"/>
        </w:rPr>
        <w:t xml:space="preserve"> №</w:t>
      </w:r>
      <w:r w:rsidR="00ED0FA5">
        <w:rPr>
          <w:b/>
          <w:sz w:val="24"/>
          <w:szCs w:val="24"/>
        </w:rPr>
        <w:t xml:space="preserve">      </w:t>
      </w:r>
      <w:r w:rsidRPr="00501429">
        <w:rPr>
          <w:rFonts w:eastAsia="Verdana"/>
          <w:b/>
          <w:sz w:val="22"/>
          <w:szCs w:val="22"/>
          <w:lang w:eastAsia="en-US"/>
        </w:rPr>
        <w:t xml:space="preserve">от </w:t>
      </w:r>
    </w:p>
    <w:p w14:paraId="6287B904" w14:textId="77777777" w:rsidR="00737BD3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sz w:val="24"/>
          <w:szCs w:val="24"/>
        </w:rPr>
      </w:pPr>
    </w:p>
    <w:p w14:paraId="0BD1C405" w14:textId="77777777" w:rsidR="00737BD3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sz w:val="24"/>
          <w:szCs w:val="24"/>
        </w:rPr>
      </w:pPr>
    </w:p>
    <w:p w14:paraId="0959A712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ТРЕБОВАНИЯ ИНФОРМАЦИОННОЙ БЕЗОПАСНОСТИ</w:t>
      </w:r>
    </w:p>
    <w:p w14:paraId="4F6B1A4E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14:paraId="5ADD0816" w14:textId="77777777" w:rsidR="00737BD3" w:rsidRPr="00D03EF0" w:rsidRDefault="00737BD3" w:rsidP="00737BD3">
      <w:pPr>
        <w:ind w:left="-284" w:firstLine="567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14:paraId="6C8C2774" w14:textId="77777777" w:rsidR="00737BD3" w:rsidRPr="00D03EF0" w:rsidRDefault="00737BD3" w:rsidP="00737BD3">
      <w:pPr>
        <w:ind w:left="-284" w:firstLine="567"/>
        <w:jc w:val="both"/>
        <w:rPr>
          <w:bCs/>
          <w:iCs/>
          <w:sz w:val="24"/>
          <w:szCs w:val="24"/>
        </w:rPr>
      </w:pPr>
    </w:p>
    <w:p w14:paraId="57D289D2" w14:textId="77777777" w:rsidR="00737BD3" w:rsidRPr="00D03EF0" w:rsidRDefault="00737BD3" w:rsidP="00737BD3">
      <w:pPr>
        <w:ind w:left="-284"/>
        <w:jc w:val="center"/>
        <w:rPr>
          <w:b/>
          <w:bCs/>
          <w:iCs/>
          <w:sz w:val="24"/>
          <w:szCs w:val="24"/>
        </w:rPr>
      </w:pPr>
      <w:r w:rsidRPr="00D03EF0">
        <w:rPr>
          <w:b/>
          <w:sz w:val="24"/>
          <w:szCs w:val="24"/>
        </w:rPr>
        <w:t>1. Защита персональных данных</w:t>
      </w:r>
    </w:p>
    <w:p w14:paraId="42FE20B8" w14:textId="77777777" w:rsidR="00737BD3" w:rsidRPr="00D03EF0" w:rsidRDefault="00737BD3" w:rsidP="00737BD3">
      <w:pPr>
        <w:ind w:left="-284"/>
        <w:jc w:val="both"/>
        <w:rPr>
          <w:b/>
          <w:bCs/>
          <w:iCs/>
          <w:sz w:val="24"/>
          <w:szCs w:val="24"/>
        </w:rPr>
      </w:pPr>
    </w:p>
    <w:p w14:paraId="2A3A0E1C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1.1. Обработка персональных данных не является предметом и/или целью деятельности Исполнителя при исполнении договора.</w:t>
      </w:r>
    </w:p>
    <w:p w14:paraId="103C04CB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14:paraId="69909132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1.2.1. Федеральный закон от 27.07.2006 N 152-ФЗ "О персональных данных";</w:t>
      </w:r>
    </w:p>
    <w:p w14:paraId="6A1F26DE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14:paraId="48230E94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14:paraId="03F32E3E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1.2.4. Положение о порядке организации и обеспечения защиты персональных данных в ПАО "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регион" (Приложение 11 к приказу ПАО "МОЭСК" от 07.09.2011 № 645).</w:t>
      </w:r>
    </w:p>
    <w:p w14:paraId="2341B846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1.2.5. Регламент взаимодействия ПАО «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регион» от 20.08.2021 № 841).</w:t>
      </w:r>
    </w:p>
    <w:p w14:paraId="2B470E4D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 xml:space="preserve">. 1.2.1 – 1.2.5. </w:t>
      </w:r>
    </w:p>
    <w:p w14:paraId="5FFC74A4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>. 1.2.1 – 1.2.5, либо следующие из них.</w:t>
      </w:r>
    </w:p>
    <w:p w14:paraId="73139B28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1.5. В случае причинения Заказчику убытков вследствие неисполнения обязательств, указанных выше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14:paraId="523436B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14:paraId="38247EAC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2. Права Заказчика в части защиты информации</w:t>
      </w:r>
    </w:p>
    <w:p w14:paraId="6B1C650C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3B5D7206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 Заказчик вправе:</w:t>
      </w:r>
    </w:p>
    <w:p w14:paraId="0AEC22FB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2.1.1.</w:t>
      </w:r>
      <w:r w:rsidRPr="00D03EF0">
        <w:rPr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14:paraId="20069FA6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2.1.2.</w:t>
      </w:r>
      <w:r w:rsidRPr="00D03EF0">
        <w:rPr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14:paraId="39275A14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2.1.3.</w:t>
      </w:r>
      <w:r w:rsidRPr="00D03EF0">
        <w:rPr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14:paraId="35B782A4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2.1.4.</w:t>
      </w:r>
      <w:r w:rsidRPr="00D03EF0">
        <w:rPr>
          <w:sz w:val="24"/>
          <w:szCs w:val="24"/>
        </w:rPr>
        <w:tab/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14:paraId="5C1B8B18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2.1.5.</w:t>
      </w:r>
      <w:r w:rsidRPr="00D03EF0">
        <w:rPr>
          <w:sz w:val="24"/>
          <w:szCs w:val="24"/>
        </w:rPr>
        <w:tab/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14:paraId="27B3F66E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2.1.6.</w:t>
      </w:r>
      <w:r w:rsidRPr="00D03EF0">
        <w:rPr>
          <w:sz w:val="24"/>
          <w:szCs w:val="24"/>
        </w:rPr>
        <w:tab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14:paraId="3E01A437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2.1.7.</w:t>
      </w:r>
      <w:r w:rsidRPr="00D03EF0">
        <w:rPr>
          <w:sz w:val="24"/>
          <w:szCs w:val="24"/>
        </w:rPr>
        <w:tab/>
        <w:t xml:space="preserve">Защищать в установленном законом порядке свои права в случае разглашения, </w:t>
      </w:r>
      <w:r w:rsidRPr="00D03EF0">
        <w:rPr>
          <w:sz w:val="24"/>
          <w:szCs w:val="24"/>
        </w:rPr>
        <w:lastRenderedPageBreak/>
        <w:t>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14:paraId="6005AC0B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2.1.8.</w:t>
      </w:r>
      <w:r w:rsidRPr="00D03EF0">
        <w:rPr>
          <w:sz w:val="24"/>
          <w:szCs w:val="24"/>
        </w:rPr>
        <w:tab/>
        <w:t>Проводить проверки соблюдения Исполнителем обязательств по защите Информации.</w:t>
      </w:r>
    </w:p>
    <w:p w14:paraId="54A60892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2.1.9. 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14:paraId="00A3BC6F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14:paraId="24809750" w14:textId="77777777" w:rsidR="00737BD3" w:rsidRPr="00D03EF0" w:rsidRDefault="00737BD3" w:rsidP="00737BD3">
      <w:pPr>
        <w:shd w:val="clear" w:color="auto" w:fill="FFFFFF"/>
        <w:ind w:left="-284"/>
        <w:jc w:val="center"/>
        <w:rPr>
          <w:b/>
          <w:bCs/>
          <w:iCs/>
          <w:sz w:val="24"/>
          <w:szCs w:val="24"/>
        </w:rPr>
      </w:pPr>
      <w:r w:rsidRPr="00D03EF0">
        <w:rPr>
          <w:b/>
          <w:sz w:val="24"/>
          <w:szCs w:val="24"/>
        </w:rPr>
        <w:t>3. Права и обязанности Исполнителя в части защиты информации</w:t>
      </w:r>
    </w:p>
    <w:p w14:paraId="74399940" w14:textId="77777777" w:rsidR="00737BD3" w:rsidRPr="00D03EF0" w:rsidRDefault="00737BD3" w:rsidP="00737BD3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14:paraId="60B912A3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14:paraId="370CEC7A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- исключение доступа к Информации любых лиц без согласия Заказчика;</w:t>
      </w:r>
    </w:p>
    <w:p w14:paraId="05D8E86E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- возможность использования Информации работниками Исполнителя без нарушения режима коммерческой тайны.</w:t>
      </w:r>
    </w:p>
    <w:p w14:paraId="6D596AD9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 Исполнитель обязан:</w:t>
      </w:r>
    </w:p>
    <w:p w14:paraId="1A64EB17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3.2.1.</w:t>
      </w:r>
      <w:r w:rsidRPr="00D03EF0">
        <w:rPr>
          <w:sz w:val="24"/>
          <w:szCs w:val="24"/>
        </w:rPr>
        <w:tab/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14:paraId="2C9B8655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3.2.2.</w:t>
      </w:r>
      <w:r w:rsidRPr="00D03EF0">
        <w:rPr>
          <w:sz w:val="24"/>
          <w:szCs w:val="24"/>
        </w:rPr>
        <w:tab/>
        <w:t>Вести учет лиц, получивших доступ к Информации.</w:t>
      </w:r>
    </w:p>
    <w:p w14:paraId="657D2E76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3.2.3.</w:t>
      </w:r>
      <w:r w:rsidRPr="00D03EF0">
        <w:rPr>
          <w:sz w:val="24"/>
          <w:szCs w:val="24"/>
        </w:rPr>
        <w:tab/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14:paraId="0E6C5EEE" w14:textId="77777777" w:rsidR="00737BD3" w:rsidRPr="00D03EF0" w:rsidRDefault="00737BD3" w:rsidP="00737BD3">
      <w:pPr>
        <w:tabs>
          <w:tab w:val="left" w:pos="1080"/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3.3. </w:t>
      </w:r>
      <w:r w:rsidRPr="00D03EF0">
        <w:rPr>
          <w:sz w:val="24"/>
          <w:szCs w:val="24"/>
        </w:rPr>
        <w:tab/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14:paraId="6E827FD0" w14:textId="77777777" w:rsidR="00737BD3" w:rsidRPr="00D03EF0" w:rsidRDefault="00737BD3" w:rsidP="00737BD3">
      <w:pPr>
        <w:tabs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3.4.</w:t>
      </w:r>
      <w:r w:rsidRPr="00D03EF0">
        <w:rPr>
          <w:sz w:val="24"/>
          <w:szCs w:val="24"/>
        </w:rPr>
        <w:tab/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14:paraId="1F6E46F9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14:paraId="64A59466" w14:textId="77777777" w:rsidR="00737BD3" w:rsidRPr="00D03EF0" w:rsidRDefault="00737BD3" w:rsidP="00737BD3">
      <w:pPr>
        <w:ind w:left="-284" w:firstLine="709"/>
        <w:contextualSpacing/>
        <w:jc w:val="both"/>
        <w:rPr>
          <w:b/>
          <w:iCs/>
          <w:sz w:val="24"/>
          <w:szCs w:val="24"/>
        </w:rPr>
      </w:pPr>
      <w:r w:rsidRPr="00D03EF0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14:paraId="3F3AF402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3.5.</w:t>
      </w:r>
      <w:r w:rsidRPr="00D03EF0">
        <w:rPr>
          <w:sz w:val="24"/>
          <w:szCs w:val="24"/>
        </w:rPr>
        <w:tab/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14:paraId="53AFBA3B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3.6.</w:t>
      </w:r>
      <w:r w:rsidRPr="00D03EF0">
        <w:rPr>
          <w:sz w:val="24"/>
          <w:szCs w:val="24"/>
        </w:rPr>
        <w:tab/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14:paraId="17884A8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62A0798E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4. Ответственность за несоблюдение Требований в части защиты информации</w:t>
      </w:r>
    </w:p>
    <w:p w14:paraId="41642C3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3B019FA3" w14:textId="77777777" w:rsidR="00737BD3" w:rsidRPr="00D03EF0" w:rsidRDefault="00737BD3" w:rsidP="00737BD3">
      <w:pPr>
        <w:shd w:val="clear" w:color="auto" w:fill="FFFFFF"/>
        <w:tabs>
          <w:tab w:val="left" w:pos="965"/>
          <w:tab w:val="left" w:pos="126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4.1.</w:t>
      </w:r>
      <w:r w:rsidRPr="00D03EF0">
        <w:rPr>
          <w:sz w:val="24"/>
          <w:szCs w:val="24"/>
        </w:rPr>
        <w:tab/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14:paraId="4855FFA3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4.2.</w:t>
      </w:r>
      <w:r w:rsidRPr="00D03EF0">
        <w:rPr>
          <w:sz w:val="24"/>
          <w:szCs w:val="24"/>
        </w:rPr>
        <w:tab/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</w:t>
      </w:r>
      <w:r w:rsidRPr="00D03EF0">
        <w:rPr>
          <w:sz w:val="24"/>
          <w:szCs w:val="24"/>
        </w:rPr>
        <w:lastRenderedPageBreak/>
        <w:t>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14:paraId="263CFEBC" w14:textId="77777777" w:rsidR="00737BD3" w:rsidRPr="00D03EF0" w:rsidRDefault="00737BD3" w:rsidP="00737BD3">
      <w:pPr>
        <w:shd w:val="clear" w:color="auto" w:fill="FFFFFF"/>
        <w:tabs>
          <w:tab w:val="left" w:pos="828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14:paraId="0D054911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4.3.</w:t>
      </w:r>
      <w:r w:rsidRPr="00D03EF0">
        <w:rPr>
          <w:sz w:val="24"/>
          <w:szCs w:val="24"/>
        </w:rPr>
        <w:tab/>
        <w:t xml:space="preserve"> 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14:paraId="1ED0D1B1" w14:textId="77777777" w:rsidR="00737BD3" w:rsidRDefault="00737BD3" w:rsidP="00737BD3"/>
    <w:p w14:paraId="4C0935D6" w14:textId="77777777" w:rsidR="00737BD3" w:rsidRDefault="00737BD3" w:rsidP="00737BD3">
      <w:r>
        <w:t xml:space="preserve">  </w:t>
      </w:r>
    </w:p>
    <w:p w14:paraId="186337F9" w14:textId="77777777" w:rsidR="00737BD3" w:rsidRDefault="00737BD3" w:rsidP="00737BD3"/>
    <w:tbl>
      <w:tblPr>
        <w:tblW w:w="1028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820"/>
        <w:gridCol w:w="283"/>
        <w:gridCol w:w="426"/>
        <w:gridCol w:w="4428"/>
        <w:gridCol w:w="47"/>
        <w:gridCol w:w="175"/>
      </w:tblGrid>
      <w:tr w:rsidR="00501429" w:rsidRPr="00501429" w14:paraId="7B102154" w14:textId="77777777" w:rsidTr="005D1FE1">
        <w:trPr>
          <w:gridBefore w:val="1"/>
          <w:gridAfter w:val="1"/>
          <w:wBefore w:w="108" w:type="dxa"/>
          <w:wAfter w:w="175" w:type="dxa"/>
        </w:trPr>
        <w:tc>
          <w:tcPr>
            <w:tcW w:w="5529" w:type="dxa"/>
            <w:gridSpan w:val="3"/>
          </w:tcPr>
          <w:p w14:paraId="31670E25" w14:textId="77777777" w:rsidR="00501429" w:rsidRPr="00501429" w:rsidRDefault="005D1FE1" w:rsidP="005D1FE1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 xml:space="preserve">Исполнитель:   </w:t>
            </w:r>
            <w:proofErr w:type="gramEnd"/>
            <w:r>
              <w:rPr>
                <w:b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4475" w:type="dxa"/>
            <w:gridSpan w:val="2"/>
          </w:tcPr>
          <w:p w14:paraId="59966E3E" w14:textId="77777777" w:rsidR="00501429" w:rsidRPr="00501429" w:rsidRDefault="005D1FE1" w:rsidP="005D1FE1">
            <w:pPr>
              <w:widowControl/>
              <w:autoSpaceDE/>
              <w:autoSpaceDN/>
              <w:adjustRightInd/>
              <w:ind w:lef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</w:tr>
      <w:tr w:rsidR="00F74CB8" w:rsidRPr="007000CC" w14:paraId="1ACCED8E" w14:textId="77777777" w:rsidTr="005D1FE1">
        <w:trPr>
          <w:gridAfter w:val="2"/>
          <w:wAfter w:w="222" w:type="dxa"/>
        </w:trPr>
        <w:tc>
          <w:tcPr>
            <w:tcW w:w="4928" w:type="dxa"/>
            <w:gridSpan w:val="2"/>
          </w:tcPr>
          <w:p w14:paraId="7749479A" w14:textId="23F33A28" w:rsidR="00F74CB8" w:rsidRPr="00595FA8" w:rsidRDefault="00F74CB8" w:rsidP="000F7FD9">
            <w:pPr>
              <w:suppressAutoHyphens/>
              <w:textAlignment w:val="baseline"/>
              <w:rPr>
                <w:b/>
              </w:rPr>
            </w:pPr>
            <w:bookmarkStart w:id="0" w:name="_GoBack"/>
            <w:bookmarkEnd w:id="0"/>
          </w:p>
        </w:tc>
        <w:tc>
          <w:tcPr>
            <w:tcW w:w="5137" w:type="dxa"/>
            <w:gridSpan w:val="3"/>
          </w:tcPr>
          <w:p w14:paraId="3190CB1D" w14:textId="259A1A64" w:rsidR="00F74CB8" w:rsidRPr="007000CC" w:rsidRDefault="00F74CB8" w:rsidP="00C01654"/>
        </w:tc>
      </w:tr>
      <w:tr w:rsidR="00F74CB8" w:rsidRPr="007000CC" w14:paraId="42ACF822" w14:textId="77777777" w:rsidTr="005D1FE1">
        <w:tc>
          <w:tcPr>
            <w:tcW w:w="5211" w:type="dxa"/>
            <w:gridSpan w:val="3"/>
          </w:tcPr>
          <w:p w14:paraId="42C22825" w14:textId="77777777" w:rsidR="00F74CB8" w:rsidRPr="00BE769F" w:rsidRDefault="00F74CB8" w:rsidP="00C01654">
            <w:pPr>
              <w:ind w:left="45"/>
            </w:pPr>
          </w:p>
        </w:tc>
        <w:tc>
          <w:tcPr>
            <w:tcW w:w="5076" w:type="dxa"/>
            <w:gridSpan w:val="4"/>
          </w:tcPr>
          <w:p w14:paraId="2D8AD8D4" w14:textId="77777777" w:rsidR="00F74CB8" w:rsidRPr="00BE769F" w:rsidRDefault="00F74CB8" w:rsidP="00C01654">
            <w:pPr>
              <w:tabs>
                <w:tab w:val="left" w:pos="0"/>
              </w:tabs>
            </w:pPr>
          </w:p>
        </w:tc>
      </w:tr>
    </w:tbl>
    <w:p w14:paraId="00B81642" w14:textId="77777777" w:rsidR="00737BD3" w:rsidRDefault="00737BD3" w:rsidP="00737BD3"/>
    <w:p w14:paraId="313A96A7" w14:textId="77777777" w:rsidR="00737BD3" w:rsidRDefault="00737BD3" w:rsidP="00737BD3"/>
    <w:p w14:paraId="2FB252BF" w14:textId="77777777" w:rsidR="00737BD3" w:rsidRDefault="00737BD3" w:rsidP="00737BD3"/>
    <w:p w14:paraId="671D32B4" w14:textId="77777777" w:rsidR="00737BD3" w:rsidRDefault="00737BD3" w:rsidP="00737BD3"/>
    <w:p w14:paraId="662F0642" w14:textId="77777777" w:rsidR="00737BD3" w:rsidRDefault="00737BD3" w:rsidP="00737BD3"/>
    <w:p w14:paraId="350FF27C" w14:textId="77777777" w:rsidR="00737BD3" w:rsidRDefault="00737BD3" w:rsidP="00737BD3"/>
    <w:p w14:paraId="3FD65717" w14:textId="77777777" w:rsidR="00737BD3" w:rsidRDefault="00737BD3" w:rsidP="00737BD3"/>
    <w:p w14:paraId="1CD7D13E" w14:textId="77777777" w:rsidR="00737BD3" w:rsidRDefault="00737BD3" w:rsidP="00737BD3"/>
    <w:p w14:paraId="1E8300BB" w14:textId="77777777" w:rsidR="00737BD3" w:rsidRDefault="00737BD3" w:rsidP="00737BD3"/>
    <w:p w14:paraId="22BFCB2B" w14:textId="77777777" w:rsidR="00737BD3" w:rsidRDefault="00737BD3" w:rsidP="00737BD3"/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492"/>
        <w:gridCol w:w="3492"/>
      </w:tblGrid>
      <w:tr w:rsidR="00CE02A3" w14:paraId="7EFB4EDE" w14:textId="77777777" w:rsidTr="00CE02A3">
        <w:trPr>
          <w:trHeight w:val="538"/>
        </w:trPr>
        <w:tc>
          <w:tcPr>
            <w:tcW w:w="3504" w:type="dxa"/>
          </w:tcPr>
          <w:p w14:paraId="32E2042B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23C6AD68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17F722B6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</w:tr>
      <w:tr w:rsidR="00CE02A3" w14:paraId="35D71F70" w14:textId="77777777" w:rsidTr="00CE02A3">
        <w:trPr>
          <w:trHeight w:val="2401"/>
        </w:trPr>
        <w:tc>
          <w:tcPr>
            <w:tcW w:w="3504" w:type="dxa"/>
          </w:tcPr>
          <w:p w14:paraId="0A0DA80B" w14:textId="77777777" w:rsidR="00CE02A3" w:rsidRPr="008644A4" w:rsidRDefault="00CE02A3" w:rsidP="006B7CA3">
            <w:pPr>
              <w:ind w:left="45"/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48F4582E" w14:textId="77777777" w:rsidR="00CE02A3" w:rsidRPr="00DB65D3" w:rsidRDefault="00CE02A3" w:rsidP="006B7CA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60E7C0AA" w14:textId="77777777" w:rsidR="00CE02A3" w:rsidRPr="00DB65D3" w:rsidRDefault="00CE02A3" w:rsidP="006B7CA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</w:tr>
    </w:tbl>
    <w:p w14:paraId="18DDD1D3" w14:textId="77777777" w:rsidR="00737BD3" w:rsidRDefault="00737BD3" w:rsidP="00737BD3"/>
    <w:p w14:paraId="10C73FBB" w14:textId="77777777" w:rsidR="00737BD3" w:rsidRDefault="00737BD3" w:rsidP="00737BD3">
      <w:pPr>
        <w:rPr>
          <w:sz w:val="18"/>
          <w:szCs w:val="18"/>
        </w:rPr>
      </w:pPr>
    </w:p>
    <w:p w14:paraId="46E4A5A0" w14:textId="77777777" w:rsidR="00737BD3" w:rsidRDefault="00737BD3" w:rsidP="00737BD3">
      <w:pPr>
        <w:ind w:firstLine="708"/>
        <w:rPr>
          <w:sz w:val="18"/>
          <w:szCs w:val="18"/>
        </w:rPr>
      </w:pPr>
    </w:p>
    <w:p w14:paraId="4CB2C9E9" w14:textId="77777777" w:rsidR="00737BD3" w:rsidRDefault="00737BD3" w:rsidP="00737BD3">
      <w:pPr>
        <w:ind w:firstLine="708"/>
        <w:rPr>
          <w:sz w:val="18"/>
          <w:szCs w:val="18"/>
        </w:rPr>
      </w:pPr>
    </w:p>
    <w:p w14:paraId="01F8C0DF" w14:textId="77777777" w:rsidR="00737BD3" w:rsidRDefault="00737BD3" w:rsidP="00737BD3">
      <w:pPr>
        <w:ind w:firstLine="708"/>
        <w:rPr>
          <w:sz w:val="18"/>
          <w:szCs w:val="18"/>
        </w:rPr>
      </w:pPr>
    </w:p>
    <w:sectPr w:rsidR="00737BD3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1D058" w14:textId="77777777" w:rsidR="008276EC" w:rsidRDefault="008276EC" w:rsidP="002A3677">
      <w:r>
        <w:separator/>
      </w:r>
    </w:p>
  </w:endnote>
  <w:endnote w:type="continuationSeparator" w:id="0">
    <w:p w14:paraId="6937042F" w14:textId="77777777" w:rsidR="008276EC" w:rsidRDefault="008276EC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8809C" w14:textId="77777777" w:rsidR="008276EC" w:rsidRDefault="008276EC" w:rsidP="002A3677">
      <w:r>
        <w:separator/>
      </w:r>
    </w:p>
  </w:footnote>
  <w:footnote w:type="continuationSeparator" w:id="0">
    <w:p w14:paraId="0B52477B" w14:textId="77777777" w:rsidR="008276EC" w:rsidRDefault="008276EC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BB520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0F7FD9"/>
    <w:rsid w:val="00101D76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D2710"/>
    <w:rsid w:val="001D64F4"/>
    <w:rsid w:val="001E7273"/>
    <w:rsid w:val="001F2931"/>
    <w:rsid w:val="001F7655"/>
    <w:rsid w:val="00211E84"/>
    <w:rsid w:val="0021386F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B130E"/>
    <w:rsid w:val="003B6831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1429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800F7"/>
    <w:rsid w:val="00580D9E"/>
    <w:rsid w:val="00595FA8"/>
    <w:rsid w:val="005B11FD"/>
    <w:rsid w:val="005B37CC"/>
    <w:rsid w:val="005B603F"/>
    <w:rsid w:val="005D1FE1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B231B"/>
    <w:rsid w:val="006B7CA3"/>
    <w:rsid w:val="006C34E5"/>
    <w:rsid w:val="006E4B79"/>
    <w:rsid w:val="006E589F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7AF"/>
    <w:rsid w:val="007C134A"/>
    <w:rsid w:val="007C3BD2"/>
    <w:rsid w:val="007C4D56"/>
    <w:rsid w:val="007C60B1"/>
    <w:rsid w:val="007D064A"/>
    <w:rsid w:val="007D1347"/>
    <w:rsid w:val="007D5E2E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276EC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31567"/>
    <w:rsid w:val="00A35185"/>
    <w:rsid w:val="00A47450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5E3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2A3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17FE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B1D67"/>
    <w:rsid w:val="00EC5426"/>
    <w:rsid w:val="00ED0FA5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633F1"/>
    <w:rsid w:val="00F726A2"/>
    <w:rsid w:val="00F7305F"/>
    <w:rsid w:val="00F74CB8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27A2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7">
    <w:name w:val="Название Знак1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6F89D-CB67-4148-9E60-19CFC90B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Пышкин Борис Борисович</cp:lastModifiedBy>
  <cp:revision>16</cp:revision>
  <cp:lastPrinted>2020-07-28T09:05:00Z</cp:lastPrinted>
  <dcterms:created xsi:type="dcterms:W3CDTF">2025-02-25T06:46:00Z</dcterms:created>
  <dcterms:modified xsi:type="dcterms:W3CDTF">2026-08-07T07:40:00Z</dcterms:modified>
</cp:coreProperties>
</file>